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9CEC" w14:textId="7118999B" w:rsidR="00B347B2" w:rsidRDefault="00517B78" w:rsidP="00517B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Operating Policy No. 4</w:t>
      </w:r>
      <w:r w:rsidR="002D67AB">
        <w:rPr>
          <w:rFonts w:ascii="Times New Roman" w:hAnsi="Times New Roman" w:cs="Times New Roman"/>
          <w:b/>
          <w:sz w:val="24"/>
          <w:szCs w:val="24"/>
        </w:rPr>
        <w:t>270</w:t>
      </w:r>
    </w:p>
    <w:p w14:paraId="1F209E10" w14:textId="07D35056" w:rsidR="00517B78" w:rsidRDefault="00517B78" w:rsidP="00517B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Communications</w:t>
      </w:r>
    </w:p>
    <w:p w14:paraId="1423A8DC" w14:textId="77777777" w:rsidR="000D4279" w:rsidRDefault="000D4279" w:rsidP="00B3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38037" w14:textId="7E0260CD" w:rsidR="00B347B2" w:rsidRPr="005F39C5" w:rsidRDefault="008C33F1" w:rsidP="00132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9C5">
        <w:rPr>
          <w:rFonts w:ascii="Times New Roman" w:hAnsi="Times New Roman" w:cs="Times New Roman"/>
          <w:b/>
          <w:sz w:val="24"/>
          <w:szCs w:val="24"/>
        </w:rPr>
        <w:t xml:space="preserve">PSESD </w:t>
      </w:r>
      <w:r w:rsidR="00517B78" w:rsidRPr="005F39C5">
        <w:rPr>
          <w:rFonts w:ascii="Times New Roman" w:hAnsi="Times New Roman" w:cs="Times New Roman"/>
          <w:b/>
          <w:sz w:val="24"/>
          <w:szCs w:val="24"/>
        </w:rPr>
        <w:t>SPONSORSHIPS</w:t>
      </w:r>
    </w:p>
    <w:p w14:paraId="3C48A6FD" w14:textId="77777777" w:rsidR="001321D5" w:rsidRPr="005F39C5" w:rsidRDefault="001321D5" w:rsidP="00132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A157B" w14:textId="6D1BE2A9" w:rsidR="00A32342" w:rsidRPr="005F39C5" w:rsidRDefault="00A75565" w:rsidP="00A3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5F39C5">
        <w:rPr>
          <w:rFonts w:ascii="Times New Roman" w:hAnsi="Times New Roman" w:cs="Times New Roman"/>
          <w:sz w:val="24"/>
          <w:szCs w:val="24"/>
        </w:rPr>
        <w:t xml:space="preserve">PSESD supports </w:t>
      </w:r>
      <w:r w:rsidR="00E973F1" w:rsidRPr="005F39C5">
        <w:rPr>
          <w:rFonts w:ascii="Times New Roman" w:hAnsi="Times New Roman" w:cs="Times New Roman"/>
          <w:sz w:val="24"/>
          <w:szCs w:val="24"/>
        </w:rPr>
        <w:t>sponsorship</w:t>
      </w:r>
      <w:r w:rsidR="00B50EA2" w:rsidRPr="005F39C5">
        <w:rPr>
          <w:rFonts w:ascii="Times New Roman" w:hAnsi="Times New Roman" w:cs="Times New Roman"/>
          <w:sz w:val="24"/>
          <w:szCs w:val="24"/>
        </w:rPr>
        <w:t>s</w:t>
      </w:r>
      <w:r w:rsidR="00E973F1" w:rsidRPr="005F39C5">
        <w:rPr>
          <w:rFonts w:ascii="Times New Roman" w:hAnsi="Times New Roman" w:cs="Times New Roman"/>
          <w:sz w:val="24"/>
          <w:szCs w:val="24"/>
        </w:rPr>
        <w:t xml:space="preserve"> </w:t>
      </w:r>
      <w:r w:rsidRPr="005F39C5">
        <w:rPr>
          <w:rFonts w:ascii="Times New Roman" w:hAnsi="Times New Roman" w:cs="Times New Roman"/>
          <w:sz w:val="24"/>
          <w:szCs w:val="24"/>
        </w:rPr>
        <w:t>of community organizations</w:t>
      </w:r>
      <w:r w:rsidR="001321D5" w:rsidRPr="005F39C5">
        <w:rPr>
          <w:rFonts w:ascii="Times New Roman" w:hAnsi="Times New Roman" w:cs="Times New Roman"/>
          <w:sz w:val="24"/>
          <w:szCs w:val="24"/>
        </w:rPr>
        <w:t xml:space="preserve"> and activities</w:t>
      </w:r>
      <w:r w:rsidRPr="005F39C5">
        <w:rPr>
          <w:rFonts w:ascii="Times New Roman" w:hAnsi="Times New Roman" w:cs="Times New Roman"/>
          <w:sz w:val="24"/>
          <w:szCs w:val="24"/>
        </w:rPr>
        <w:t xml:space="preserve"> in </w:t>
      </w:r>
      <w:r w:rsidR="00A358BB" w:rsidRPr="005F39C5">
        <w:rPr>
          <w:rFonts w:ascii="Times New Roman" w:hAnsi="Times New Roman" w:cs="Times New Roman"/>
          <w:sz w:val="24"/>
          <w:szCs w:val="24"/>
        </w:rPr>
        <w:t>concert with achieving P</w:t>
      </w:r>
      <w:r w:rsidRPr="005F39C5">
        <w:rPr>
          <w:rFonts w:ascii="Times New Roman" w:hAnsi="Times New Roman" w:cs="Times New Roman"/>
          <w:sz w:val="24"/>
          <w:szCs w:val="24"/>
        </w:rPr>
        <w:t xml:space="preserve">SESD’s mission of “success for each child and eliminating the opportunity gap by leading with racial equity.” </w:t>
      </w:r>
      <w:r w:rsidR="000A5C1E" w:rsidRPr="005F39C5">
        <w:rPr>
          <w:rFonts w:ascii="Times New Roman" w:hAnsi="Times New Roman" w:cs="Times New Roman"/>
          <w:sz w:val="24"/>
          <w:szCs w:val="24"/>
        </w:rPr>
        <w:t xml:space="preserve">Types of </w:t>
      </w:r>
      <w:r w:rsidR="00093C63" w:rsidRPr="005F39C5">
        <w:rPr>
          <w:rFonts w:ascii="Times New Roman" w:hAnsi="Times New Roman" w:cs="Times New Roman"/>
          <w:sz w:val="24"/>
          <w:szCs w:val="24"/>
        </w:rPr>
        <w:t>PSESD s</w:t>
      </w:r>
      <w:r w:rsidR="000A5C1E" w:rsidRPr="005F39C5">
        <w:rPr>
          <w:rFonts w:ascii="Times New Roman" w:hAnsi="Times New Roman" w:cs="Times New Roman"/>
          <w:sz w:val="24"/>
          <w:szCs w:val="24"/>
        </w:rPr>
        <w:t>ponsorships</w:t>
      </w:r>
      <w:r w:rsidR="002A11A3" w:rsidRPr="005F39C5">
        <w:rPr>
          <w:rFonts w:ascii="Times New Roman" w:hAnsi="Times New Roman" w:cs="Times New Roman"/>
          <w:sz w:val="24"/>
          <w:szCs w:val="24"/>
        </w:rPr>
        <w:t xml:space="preserve"> </w:t>
      </w:r>
      <w:r w:rsidRPr="005F39C5">
        <w:rPr>
          <w:rFonts w:ascii="Times New Roman" w:hAnsi="Times New Roman" w:cs="Times New Roman"/>
          <w:sz w:val="24"/>
          <w:szCs w:val="24"/>
        </w:rPr>
        <w:t>of outside organizations</w:t>
      </w:r>
      <w:r w:rsidR="001321D5" w:rsidRPr="005F39C5">
        <w:rPr>
          <w:rFonts w:ascii="Times New Roman" w:hAnsi="Times New Roman" w:cs="Times New Roman"/>
          <w:sz w:val="24"/>
          <w:szCs w:val="24"/>
        </w:rPr>
        <w:t xml:space="preserve"> and activities</w:t>
      </w:r>
      <w:r w:rsidRPr="005F39C5">
        <w:rPr>
          <w:rFonts w:ascii="Times New Roman" w:hAnsi="Times New Roman" w:cs="Times New Roman"/>
          <w:sz w:val="24"/>
          <w:szCs w:val="24"/>
        </w:rPr>
        <w:t xml:space="preserve"> </w:t>
      </w:r>
      <w:r w:rsidR="002A11A3" w:rsidRPr="005F39C5">
        <w:rPr>
          <w:rFonts w:ascii="Times New Roman" w:hAnsi="Times New Roman" w:cs="Times New Roman"/>
          <w:sz w:val="24"/>
          <w:szCs w:val="24"/>
        </w:rPr>
        <w:t>may include</w:t>
      </w:r>
      <w:r w:rsidR="00D2133F" w:rsidRPr="005F39C5">
        <w:rPr>
          <w:rFonts w:ascii="Times New Roman" w:hAnsi="Times New Roman" w:cs="Times New Roman"/>
          <w:sz w:val="24"/>
          <w:szCs w:val="24"/>
        </w:rPr>
        <w:t xml:space="preserve"> </w:t>
      </w:r>
      <w:r w:rsidR="00C74916" w:rsidRPr="005F39C5">
        <w:rPr>
          <w:rFonts w:ascii="Times New Roman" w:hAnsi="Times New Roman" w:cs="Times New Roman"/>
          <w:sz w:val="24"/>
          <w:szCs w:val="24"/>
        </w:rPr>
        <w:t xml:space="preserve">a </w:t>
      </w:r>
      <w:r w:rsidR="002A11A3" w:rsidRPr="005F39C5">
        <w:rPr>
          <w:rFonts w:ascii="Times New Roman" w:hAnsi="Times New Roman" w:cs="Times New Roman"/>
          <w:sz w:val="24"/>
          <w:szCs w:val="24"/>
        </w:rPr>
        <w:t>cash or in</w:t>
      </w:r>
      <w:r w:rsidR="00687EB6" w:rsidRPr="005F39C5">
        <w:rPr>
          <w:rFonts w:ascii="Times New Roman" w:hAnsi="Times New Roman" w:cs="Times New Roman"/>
          <w:sz w:val="24"/>
          <w:szCs w:val="24"/>
        </w:rPr>
        <w:t>-</w:t>
      </w:r>
      <w:r w:rsidR="002A11A3" w:rsidRPr="005F39C5">
        <w:rPr>
          <w:rFonts w:ascii="Times New Roman" w:hAnsi="Times New Roman" w:cs="Times New Roman"/>
          <w:sz w:val="24"/>
          <w:szCs w:val="24"/>
        </w:rPr>
        <w:t xml:space="preserve">kind </w:t>
      </w:r>
      <w:r w:rsidR="00093C63" w:rsidRPr="005F39C5">
        <w:rPr>
          <w:rFonts w:ascii="Times New Roman" w:hAnsi="Times New Roman" w:cs="Times New Roman"/>
          <w:sz w:val="24"/>
          <w:szCs w:val="24"/>
        </w:rPr>
        <w:t xml:space="preserve">sponsorship or </w:t>
      </w:r>
      <w:r w:rsidR="002A11A3" w:rsidRPr="005F39C5">
        <w:rPr>
          <w:rFonts w:ascii="Times New Roman" w:hAnsi="Times New Roman" w:cs="Times New Roman"/>
          <w:sz w:val="24"/>
          <w:szCs w:val="24"/>
        </w:rPr>
        <w:t>co-sponsorship of a no</w:t>
      </w:r>
      <w:r w:rsidR="00D00FA8" w:rsidRPr="005F39C5">
        <w:rPr>
          <w:rFonts w:ascii="Times New Roman" w:hAnsi="Times New Roman" w:cs="Times New Roman"/>
          <w:sz w:val="24"/>
          <w:szCs w:val="24"/>
        </w:rPr>
        <w:t>t</w:t>
      </w:r>
      <w:r w:rsidR="002A11A3" w:rsidRPr="005F39C5">
        <w:rPr>
          <w:rFonts w:ascii="Times New Roman" w:hAnsi="Times New Roman" w:cs="Times New Roman"/>
          <w:sz w:val="24"/>
          <w:szCs w:val="24"/>
        </w:rPr>
        <w:t>-profit</w:t>
      </w:r>
      <w:r w:rsidR="00D00FA8" w:rsidRPr="005F39C5">
        <w:rPr>
          <w:rFonts w:ascii="Times New Roman" w:hAnsi="Times New Roman" w:cs="Times New Roman"/>
          <w:sz w:val="24"/>
          <w:szCs w:val="24"/>
        </w:rPr>
        <w:t>, government or commercial</w:t>
      </w:r>
      <w:r w:rsidR="002A11A3" w:rsidRPr="005F39C5">
        <w:rPr>
          <w:rFonts w:ascii="Times New Roman" w:hAnsi="Times New Roman" w:cs="Times New Roman"/>
          <w:sz w:val="24"/>
          <w:szCs w:val="24"/>
        </w:rPr>
        <w:t xml:space="preserve"> organization’s event </w:t>
      </w:r>
      <w:r w:rsidR="00C74916" w:rsidRPr="005F39C5">
        <w:rPr>
          <w:rFonts w:ascii="Times New Roman" w:hAnsi="Times New Roman" w:cs="Times New Roman"/>
          <w:sz w:val="24"/>
          <w:szCs w:val="24"/>
        </w:rPr>
        <w:t xml:space="preserve">or a </w:t>
      </w:r>
      <w:r w:rsidR="00177669" w:rsidRPr="005F39C5">
        <w:rPr>
          <w:rFonts w:ascii="Times New Roman" w:hAnsi="Times New Roman" w:cs="Times New Roman"/>
          <w:sz w:val="24"/>
          <w:szCs w:val="24"/>
        </w:rPr>
        <w:t>non-</w:t>
      </w:r>
      <w:r w:rsidR="001F006A" w:rsidRPr="005F39C5">
        <w:rPr>
          <w:rFonts w:ascii="Times New Roman" w:hAnsi="Times New Roman" w:cs="Times New Roman"/>
          <w:sz w:val="24"/>
          <w:szCs w:val="24"/>
        </w:rPr>
        <w:t>monetary</w:t>
      </w:r>
      <w:r w:rsidR="00177669" w:rsidRPr="005F39C5">
        <w:rPr>
          <w:rFonts w:ascii="Times New Roman" w:hAnsi="Times New Roman" w:cs="Times New Roman"/>
          <w:sz w:val="24"/>
          <w:szCs w:val="24"/>
        </w:rPr>
        <w:t xml:space="preserve"> sponsorship</w:t>
      </w:r>
      <w:r w:rsidR="002A11A3" w:rsidRPr="005F39C5">
        <w:rPr>
          <w:rFonts w:ascii="Times New Roman" w:hAnsi="Times New Roman" w:cs="Times New Roman"/>
          <w:sz w:val="24"/>
          <w:szCs w:val="24"/>
        </w:rPr>
        <w:t xml:space="preserve"> or co-sponsorship </w:t>
      </w:r>
      <w:r w:rsidR="00177669" w:rsidRPr="005F39C5">
        <w:rPr>
          <w:rFonts w:ascii="Times New Roman" w:hAnsi="Times New Roman" w:cs="Times New Roman"/>
          <w:sz w:val="24"/>
          <w:szCs w:val="24"/>
        </w:rPr>
        <w:t>of no</w:t>
      </w:r>
      <w:r w:rsidR="00D00FA8" w:rsidRPr="005F39C5">
        <w:rPr>
          <w:rFonts w:ascii="Times New Roman" w:hAnsi="Times New Roman" w:cs="Times New Roman"/>
          <w:sz w:val="24"/>
          <w:szCs w:val="24"/>
        </w:rPr>
        <w:t>t</w:t>
      </w:r>
      <w:r w:rsidR="00177669" w:rsidRPr="005F39C5">
        <w:rPr>
          <w:rFonts w:ascii="Times New Roman" w:hAnsi="Times New Roman" w:cs="Times New Roman"/>
          <w:sz w:val="24"/>
          <w:szCs w:val="24"/>
        </w:rPr>
        <w:t>-</w:t>
      </w:r>
      <w:r w:rsidR="00D00FA8" w:rsidRPr="005F39C5">
        <w:rPr>
          <w:rFonts w:ascii="Times New Roman" w:hAnsi="Times New Roman" w:cs="Times New Roman"/>
          <w:sz w:val="24"/>
          <w:szCs w:val="24"/>
        </w:rPr>
        <w:t>for-</w:t>
      </w:r>
      <w:r w:rsidR="00177669" w:rsidRPr="005F39C5">
        <w:rPr>
          <w:rFonts w:ascii="Times New Roman" w:hAnsi="Times New Roman" w:cs="Times New Roman"/>
          <w:sz w:val="24"/>
          <w:szCs w:val="24"/>
        </w:rPr>
        <w:t>profit</w:t>
      </w:r>
      <w:r w:rsidR="00D00FA8" w:rsidRPr="005F39C5">
        <w:rPr>
          <w:rFonts w:ascii="Times New Roman" w:hAnsi="Times New Roman" w:cs="Times New Roman"/>
          <w:sz w:val="24"/>
          <w:szCs w:val="24"/>
        </w:rPr>
        <w:t>, government or commercial</w:t>
      </w:r>
      <w:r w:rsidR="00177669" w:rsidRPr="005F39C5">
        <w:rPr>
          <w:rFonts w:ascii="Times New Roman" w:hAnsi="Times New Roman" w:cs="Times New Roman"/>
          <w:sz w:val="24"/>
          <w:szCs w:val="24"/>
        </w:rPr>
        <w:t xml:space="preserve"> organization’s event</w:t>
      </w:r>
      <w:r w:rsidR="009A7393" w:rsidRPr="005F39C5">
        <w:rPr>
          <w:rFonts w:ascii="Times New Roman" w:hAnsi="Times New Roman" w:cs="Times New Roman"/>
          <w:sz w:val="24"/>
          <w:szCs w:val="24"/>
        </w:rPr>
        <w:t xml:space="preserve">. </w:t>
      </w:r>
      <w:r w:rsidRPr="005F39C5">
        <w:rPr>
          <w:rFonts w:ascii="Times New Roman" w:hAnsi="Times New Roman" w:cs="Times New Roman"/>
          <w:sz w:val="24"/>
          <w:szCs w:val="24"/>
        </w:rPr>
        <w:t>Such sponsorships are consistent with the values, principles</w:t>
      </w:r>
      <w:r w:rsidR="00CB46CF">
        <w:rPr>
          <w:rFonts w:ascii="Times New Roman" w:hAnsi="Times New Roman" w:cs="Times New Roman"/>
          <w:sz w:val="24"/>
          <w:szCs w:val="24"/>
        </w:rPr>
        <w:t>,</w:t>
      </w:r>
      <w:r w:rsidRPr="005F39C5">
        <w:rPr>
          <w:rFonts w:ascii="Times New Roman" w:hAnsi="Times New Roman" w:cs="Times New Roman"/>
          <w:sz w:val="24"/>
          <w:szCs w:val="24"/>
        </w:rPr>
        <w:t xml:space="preserve"> and objectives of PSESD</w:t>
      </w:r>
      <w:r w:rsidR="009A7393" w:rsidRPr="005F39C5">
        <w:rPr>
          <w:rFonts w:ascii="Times New Roman" w:hAnsi="Times New Roman" w:cs="Times New Roman"/>
          <w:sz w:val="24"/>
          <w:szCs w:val="24"/>
        </w:rPr>
        <w:t xml:space="preserve">. </w:t>
      </w:r>
      <w:r w:rsidR="004F087B" w:rsidRPr="005F39C5">
        <w:rPr>
          <w:rFonts w:ascii="Times New Roman" w:hAnsi="Times New Roman" w:cs="Times New Roman"/>
          <w:sz w:val="24"/>
          <w:szCs w:val="24"/>
        </w:rPr>
        <w:t xml:space="preserve">The activities of the </w:t>
      </w:r>
      <w:r w:rsidR="00A358BB" w:rsidRPr="005F39C5">
        <w:rPr>
          <w:rFonts w:ascii="Times New Roman" w:hAnsi="Times New Roman" w:cs="Times New Roman"/>
          <w:sz w:val="24"/>
          <w:szCs w:val="24"/>
        </w:rPr>
        <w:t xml:space="preserve">organization for a potential PSESD </w:t>
      </w:r>
      <w:r w:rsidR="004F087B" w:rsidRPr="005F39C5">
        <w:rPr>
          <w:rFonts w:ascii="Times New Roman" w:hAnsi="Times New Roman" w:cs="Times New Roman"/>
          <w:sz w:val="24"/>
          <w:szCs w:val="24"/>
        </w:rPr>
        <w:t>sponsor</w:t>
      </w:r>
      <w:r w:rsidR="00A358BB" w:rsidRPr="005F39C5">
        <w:rPr>
          <w:rFonts w:ascii="Times New Roman" w:hAnsi="Times New Roman" w:cs="Times New Roman"/>
          <w:sz w:val="24"/>
          <w:szCs w:val="24"/>
        </w:rPr>
        <w:t>ship</w:t>
      </w:r>
      <w:r w:rsidR="004F087B" w:rsidRPr="005F39C5">
        <w:rPr>
          <w:rFonts w:ascii="Times New Roman" w:hAnsi="Times New Roman" w:cs="Times New Roman"/>
          <w:sz w:val="24"/>
          <w:szCs w:val="24"/>
        </w:rPr>
        <w:t xml:space="preserve"> must not constitute any real or apparent conflict of interest </w:t>
      </w:r>
      <w:r w:rsidR="001F006A" w:rsidRPr="005F39C5">
        <w:rPr>
          <w:rFonts w:ascii="Times New Roman" w:hAnsi="Times New Roman" w:cs="Times New Roman"/>
          <w:sz w:val="24"/>
          <w:szCs w:val="24"/>
        </w:rPr>
        <w:t xml:space="preserve">with PSESD </w:t>
      </w:r>
      <w:r w:rsidR="004F087B" w:rsidRPr="005F39C5">
        <w:rPr>
          <w:rFonts w:ascii="Times New Roman" w:hAnsi="Times New Roman" w:cs="Times New Roman"/>
          <w:sz w:val="24"/>
          <w:szCs w:val="24"/>
        </w:rPr>
        <w:t xml:space="preserve">and must not be in conflict with any provisions of federal, </w:t>
      </w:r>
      <w:r w:rsidR="009A7393" w:rsidRPr="005F39C5">
        <w:rPr>
          <w:rFonts w:ascii="Times New Roman" w:hAnsi="Times New Roman" w:cs="Times New Roman"/>
          <w:sz w:val="24"/>
          <w:szCs w:val="24"/>
        </w:rPr>
        <w:t>state,</w:t>
      </w:r>
      <w:r w:rsidR="004F087B" w:rsidRPr="005F39C5">
        <w:rPr>
          <w:rFonts w:ascii="Times New Roman" w:hAnsi="Times New Roman" w:cs="Times New Roman"/>
          <w:sz w:val="24"/>
          <w:szCs w:val="24"/>
        </w:rPr>
        <w:t xml:space="preserve"> or local laws and regulations. </w:t>
      </w:r>
      <w:r w:rsidR="00A32342" w:rsidRPr="005F39C5">
        <w:rPr>
          <w:rFonts w:ascii="Times New Roman" w:hAnsi="Times New Roman" w:cs="Times New Roman"/>
          <w:color w:val="212121"/>
          <w:sz w:val="24"/>
          <w:szCs w:val="24"/>
        </w:rPr>
        <w:t>PSESD does not sponsor events or organizations for which the primary purpose is fundraising</w:t>
      </w:r>
      <w:r w:rsidR="009A7393" w:rsidRPr="005F39C5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</w:p>
    <w:p w14:paraId="72F9809D" w14:textId="29129ED4" w:rsidR="004F087B" w:rsidRPr="00B347B2" w:rsidRDefault="004F087B" w:rsidP="00B347B2">
      <w:pPr>
        <w:pStyle w:val="Default"/>
        <w:rPr>
          <w:rFonts w:ascii="Times New Roman" w:hAnsi="Times New Roman" w:cs="Times New Roman"/>
        </w:rPr>
      </w:pPr>
    </w:p>
    <w:p w14:paraId="000B0A49" w14:textId="5C87AE1B" w:rsidR="00A75565" w:rsidRPr="00B347B2" w:rsidRDefault="00687EB6" w:rsidP="00B347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47B2">
        <w:rPr>
          <w:rFonts w:ascii="Times New Roman" w:hAnsi="Times New Roman" w:cs="Times New Roman"/>
          <w:sz w:val="24"/>
          <w:szCs w:val="24"/>
          <w:u w:val="single"/>
        </w:rPr>
        <w:t xml:space="preserve">Definition of </w:t>
      </w:r>
      <w:r w:rsidR="00A75565" w:rsidRPr="00B347B2">
        <w:rPr>
          <w:rFonts w:ascii="Times New Roman" w:hAnsi="Times New Roman" w:cs="Times New Roman"/>
          <w:sz w:val="24"/>
          <w:szCs w:val="24"/>
          <w:u w:val="single"/>
        </w:rPr>
        <w:t>Sponsored Events by PSESD</w:t>
      </w:r>
    </w:p>
    <w:p w14:paraId="1627156F" w14:textId="319CFB07" w:rsidR="00E973F1" w:rsidRPr="00B347B2" w:rsidRDefault="00E973F1" w:rsidP="00B3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7B2">
        <w:rPr>
          <w:rFonts w:ascii="Times New Roman" w:eastAsia="Times New Roman" w:hAnsi="Times New Roman" w:cs="Times New Roman"/>
          <w:sz w:val="24"/>
          <w:szCs w:val="24"/>
        </w:rPr>
        <w:t xml:space="preserve">A sponsored event/activity is </w:t>
      </w:r>
      <w:r w:rsidR="00D23B27" w:rsidRPr="00B347B2">
        <w:rPr>
          <w:rFonts w:ascii="Times New Roman" w:eastAsia="Times New Roman" w:hAnsi="Times New Roman" w:cs="Times New Roman"/>
          <w:sz w:val="24"/>
          <w:szCs w:val="24"/>
        </w:rPr>
        <w:t xml:space="preserve">organized </w:t>
      </w:r>
      <w:r w:rsidR="00A358BB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D23B27" w:rsidRPr="00B347B2">
        <w:rPr>
          <w:rFonts w:ascii="Times New Roman" w:eastAsia="Times New Roman" w:hAnsi="Times New Roman" w:cs="Times New Roman"/>
          <w:sz w:val="24"/>
          <w:szCs w:val="24"/>
        </w:rPr>
        <w:t xml:space="preserve">an external not-for-profit, commercial, or governmental entity </w:t>
      </w:r>
      <w:r w:rsidRPr="00B347B2">
        <w:rPr>
          <w:rFonts w:ascii="Times New Roman" w:eastAsia="Times New Roman" w:hAnsi="Times New Roman" w:cs="Times New Roman"/>
          <w:sz w:val="24"/>
          <w:szCs w:val="24"/>
        </w:rPr>
        <w:t>in which PSESD</w:t>
      </w:r>
      <w:r w:rsidR="007711ED" w:rsidRPr="00B34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5D8" w:rsidRPr="00B347B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AA75D8" w:rsidRPr="00B347B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347B2">
        <w:rPr>
          <w:rFonts w:ascii="Times New Roman" w:eastAsia="Times New Roman" w:hAnsi="Times New Roman" w:cs="Times New Roman"/>
          <w:sz w:val="24"/>
          <w:szCs w:val="24"/>
        </w:rPr>
        <w:t>not involved in determining content or publicity</w:t>
      </w:r>
      <w:r w:rsidR="007F377C" w:rsidRPr="00B34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47B2">
        <w:rPr>
          <w:rFonts w:ascii="Times New Roman" w:eastAsia="Times New Roman" w:hAnsi="Times New Roman" w:cs="Times New Roman"/>
          <w:sz w:val="24"/>
          <w:szCs w:val="24"/>
        </w:rPr>
        <w:t>but does support the purpose of the event</w:t>
      </w:r>
      <w:r w:rsidR="007F377C" w:rsidRPr="00B347B2">
        <w:rPr>
          <w:rFonts w:ascii="Times New Roman" w:eastAsia="Times New Roman" w:hAnsi="Times New Roman" w:cs="Times New Roman"/>
          <w:sz w:val="24"/>
          <w:szCs w:val="24"/>
        </w:rPr>
        <w:t>/activity</w:t>
      </w:r>
      <w:r w:rsidRPr="00B347B2">
        <w:rPr>
          <w:rFonts w:ascii="Times New Roman" w:eastAsia="Times New Roman" w:hAnsi="Times New Roman" w:cs="Times New Roman"/>
          <w:sz w:val="24"/>
          <w:szCs w:val="24"/>
        </w:rPr>
        <w:t>, believes the event</w:t>
      </w:r>
      <w:r w:rsidR="007F377C" w:rsidRPr="00B347B2">
        <w:rPr>
          <w:rFonts w:ascii="Times New Roman" w:eastAsia="Times New Roman" w:hAnsi="Times New Roman" w:cs="Times New Roman"/>
          <w:sz w:val="24"/>
          <w:szCs w:val="24"/>
        </w:rPr>
        <w:t>/activity</w:t>
      </w:r>
      <w:r w:rsidRPr="00B347B2">
        <w:rPr>
          <w:rFonts w:ascii="Times New Roman" w:eastAsia="Times New Roman" w:hAnsi="Times New Roman" w:cs="Times New Roman"/>
          <w:sz w:val="24"/>
          <w:szCs w:val="24"/>
        </w:rPr>
        <w:t xml:space="preserve"> is aligned with </w:t>
      </w:r>
      <w:r w:rsidR="007F377C" w:rsidRPr="00B347B2">
        <w:rPr>
          <w:rFonts w:ascii="Times New Roman" w:eastAsia="Times New Roman" w:hAnsi="Times New Roman" w:cs="Times New Roman"/>
          <w:sz w:val="24"/>
          <w:szCs w:val="24"/>
        </w:rPr>
        <w:t xml:space="preserve">the PSESD’s </w:t>
      </w:r>
      <w:r w:rsidRPr="00B347B2">
        <w:rPr>
          <w:rFonts w:ascii="Times New Roman" w:eastAsia="Times New Roman" w:hAnsi="Times New Roman" w:cs="Times New Roman"/>
          <w:sz w:val="24"/>
          <w:szCs w:val="24"/>
        </w:rPr>
        <w:t>mission and may be involved in facilitating</w:t>
      </w:r>
      <w:r w:rsidR="00AA75D8" w:rsidRPr="00B347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47B2">
        <w:rPr>
          <w:rFonts w:ascii="Times New Roman" w:eastAsia="Times New Roman" w:hAnsi="Times New Roman" w:cs="Times New Roman"/>
          <w:sz w:val="24"/>
          <w:szCs w:val="24"/>
        </w:rPr>
        <w:t>space</w:t>
      </w:r>
      <w:r w:rsidR="00DA76AD">
        <w:rPr>
          <w:rFonts w:ascii="Times New Roman" w:eastAsia="Times New Roman" w:hAnsi="Times New Roman" w:cs="Times New Roman"/>
          <w:sz w:val="24"/>
          <w:szCs w:val="24"/>
        </w:rPr>
        <w:t>, use of the PSESD logo,</w:t>
      </w:r>
      <w:r w:rsidRPr="00B34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5D8" w:rsidRPr="00B347B2">
        <w:rPr>
          <w:rFonts w:ascii="Times New Roman" w:eastAsia="Times New Roman" w:hAnsi="Times New Roman" w:cs="Times New Roman"/>
          <w:sz w:val="24"/>
          <w:szCs w:val="24"/>
        </w:rPr>
        <w:t xml:space="preserve">and other </w:t>
      </w:r>
      <w:r w:rsidRPr="00B347B2">
        <w:rPr>
          <w:rFonts w:ascii="Times New Roman" w:eastAsia="Times New Roman" w:hAnsi="Times New Roman" w:cs="Times New Roman"/>
          <w:sz w:val="24"/>
          <w:szCs w:val="24"/>
        </w:rPr>
        <w:t xml:space="preserve">requests for </w:t>
      </w:r>
      <w:r w:rsidR="00AA75D8" w:rsidRPr="00B347B2">
        <w:rPr>
          <w:rFonts w:ascii="Times New Roman" w:eastAsia="Times New Roman" w:hAnsi="Times New Roman" w:cs="Times New Roman"/>
          <w:sz w:val="24"/>
          <w:szCs w:val="24"/>
        </w:rPr>
        <w:t>the requesting not-for-profit</w:t>
      </w:r>
      <w:r w:rsidR="00CB46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75D8" w:rsidRPr="00B347B2">
        <w:rPr>
          <w:rFonts w:ascii="Times New Roman" w:eastAsia="Times New Roman" w:hAnsi="Times New Roman" w:cs="Times New Roman"/>
          <w:sz w:val="24"/>
          <w:szCs w:val="24"/>
        </w:rPr>
        <w:t>commercial</w:t>
      </w:r>
      <w:r w:rsidR="00CB4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5D8" w:rsidRPr="00B347B2">
        <w:rPr>
          <w:rFonts w:ascii="Times New Roman" w:eastAsia="Times New Roman" w:hAnsi="Times New Roman" w:cs="Times New Roman"/>
          <w:sz w:val="24"/>
          <w:szCs w:val="24"/>
        </w:rPr>
        <w:t>or governmental entity</w:t>
      </w:r>
      <w:r w:rsidRPr="00B347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6DF18D" w14:textId="3CF8D8B1" w:rsidR="00E973F1" w:rsidRPr="00B347B2" w:rsidRDefault="00E973F1" w:rsidP="00B3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9DD61E" w14:textId="71A7996B" w:rsidR="00687EB6" w:rsidRPr="00B347B2" w:rsidRDefault="00687EB6" w:rsidP="00B347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47B2">
        <w:rPr>
          <w:rFonts w:ascii="Times New Roman" w:hAnsi="Times New Roman" w:cs="Times New Roman"/>
          <w:sz w:val="24"/>
          <w:szCs w:val="24"/>
          <w:u w:val="single"/>
        </w:rPr>
        <w:t>Definition of Co-sponsored Events by PSESD</w:t>
      </w:r>
    </w:p>
    <w:p w14:paraId="6C12B87B" w14:textId="0490F5D2" w:rsidR="00E973F1" w:rsidRPr="00B347B2" w:rsidRDefault="00E973F1" w:rsidP="00B3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7B2">
        <w:rPr>
          <w:rFonts w:ascii="Times New Roman" w:eastAsia="Times New Roman" w:hAnsi="Times New Roman" w:cs="Times New Roman"/>
          <w:sz w:val="24"/>
          <w:szCs w:val="24"/>
        </w:rPr>
        <w:t>A co-sponsored event/activity is defined as an event</w:t>
      </w:r>
      <w:r w:rsidR="007F377C" w:rsidRPr="00B347B2">
        <w:rPr>
          <w:rFonts w:ascii="Times New Roman" w:eastAsia="Times New Roman" w:hAnsi="Times New Roman" w:cs="Times New Roman"/>
          <w:sz w:val="24"/>
          <w:szCs w:val="24"/>
        </w:rPr>
        <w:t>/activity</w:t>
      </w:r>
      <w:r w:rsidRPr="00B347B2">
        <w:rPr>
          <w:rFonts w:ascii="Times New Roman" w:eastAsia="Times New Roman" w:hAnsi="Times New Roman" w:cs="Times New Roman"/>
          <w:sz w:val="24"/>
          <w:szCs w:val="24"/>
        </w:rPr>
        <w:t xml:space="preserve"> organized </w:t>
      </w:r>
      <w:r w:rsidR="00EB5854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AA75D8" w:rsidRPr="00B347B2">
        <w:rPr>
          <w:rFonts w:ascii="Times New Roman" w:eastAsia="Times New Roman" w:hAnsi="Times New Roman" w:cs="Times New Roman"/>
          <w:sz w:val="24"/>
          <w:szCs w:val="24"/>
        </w:rPr>
        <w:t xml:space="preserve">an external </w:t>
      </w:r>
      <w:r w:rsidRPr="00B347B2">
        <w:rPr>
          <w:rFonts w:ascii="Times New Roman" w:eastAsia="Times New Roman" w:hAnsi="Times New Roman" w:cs="Times New Roman"/>
          <w:sz w:val="24"/>
          <w:szCs w:val="24"/>
        </w:rPr>
        <w:t>not-for-profit, commercial, or governmental entity</w:t>
      </w:r>
      <w:r w:rsidR="00AA75D8" w:rsidRPr="00B347B2">
        <w:rPr>
          <w:rFonts w:ascii="Times New Roman" w:eastAsia="Times New Roman" w:hAnsi="Times New Roman" w:cs="Times New Roman"/>
          <w:sz w:val="24"/>
          <w:szCs w:val="24"/>
        </w:rPr>
        <w:t xml:space="preserve"> in collaboration with PSESD</w:t>
      </w:r>
      <w:r w:rsidR="009A7393" w:rsidRPr="00B347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347B2">
        <w:rPr>
          <w:rFonts w:ascii="Times New Roman" w:eastAsia="Times New Roman" w:hAnsi="Times New Roman" w:cs="Times New Roman"/>
          <w:sz w:val="24"/>
          <w:szCs w:val="24"/>
        </w:rPr>
        <w:t xml:space="preserve">This collaboration requires </w:t>
      </w:r>
      <w:r w:rsidR="00AA75D8" w:rsidRPr="00B347B2">
        <w:rPr>
          <w:rFonts w:ascii="Times New Roman" w:eastAsia="Times New Roman" w:hAnsi="Times New Roman" w:cs="Times New Roman"/>
          <w:sz w:val="24"/>
          <w:szCs w:val="24"/>
        </w:rPr>
        <w:t xml:space="preserve">that the co-sponsored event/activity </w:t>
      </w:r>
      <w:r w:rsidR="009A7393" w:rsidRPr="00B347B2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B347B2">
        <w:rPr>
          <w:rFonts w:ascii="Times New Roman" w:eastAsia="Times New Roman" w:hAnsi="Times New Roman" w:cs="Times New Roman"/>
          <w:sz w:val="24"/>
          <w:szCs w:val="24"/>
        </w:rPr>
        <w:t xml:space="preserve"> compatible with </w:t>
      </w:r>
      <w:r w:rsidR="007F377C" w:rsidRPr="00B347B2">
        <w:rPr>
          <w:rFonts w:ascii="Times New Roman" w:eastAsia="Times New Roman" w:hAnsi="Times New Roman" w:cs="Times New Roman"/>
          <w:sz w:val="24"/>
          <w:szCs w:val="24"/>
        </w:rPr>
        <w:t xml:space="preserve">PSESD’s </w:t>
      </w:r>
      <w:r w:rsidRPr="00B347B2">
        <w:rPr>
          <w:rFonts w:ascii="Times New Roman" w:eastAsia="Times New Roman" w:hAnsi="Times New Roman" w:cs="Times New Roman"/>
          <w:sz w:val="24"/>
          <w:szCs w:val="24"/>
        </w:rPr>
        <w:t>mission</w:t>
      </w:r>
      <w:r w:rsidR="009A7393" w:rsidRPr="00B347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A75D8" w:rsidRPr="00B347B2">
        <w:rPr>
          <w:rFonts w:ascii="Times New Roman" w:eastAsia="Times New Roman" w:hAnsi="Times New Roman" w:cs="Times New Roman"/>
          <w:sz w:val="24"/>
          <w:szCs w:val="24"/>
        </w:rPr>
        <w:t xml:space="preserve">In the case of a </w:t>
      </w:r>
      <w:r w:rsidRPr="00B347B2">
        <w:rPr>
          <w:rFonts w:ascii="Times New Roman" w:eastAsia="Times New Roman" w:hAnsi="Times New Roman" w:cs="Times New Roman"/>
          <w:sz w:val="24"/>
          <w:szCs w:val="24"/>
        </w:rPr>
        <w:t>co-sponsored event</w:t>
      </w:r>
      <w:r w:rsidR="00AA75D8" w:rsidRPr="00B347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47B2">
        <w:rPr>
          <w:rFonts w:ascii="Times New Roman" w:eastAsia="Times New Roman" w:hAnsi="Times New Roman" w:cs="Times New Roman"/>
          <w:sz w:val="24"/>
          <w:szCs w:val="24"/>
        </w:rPr>
        <w:t xml:space="preserve"> PSESD is fully engaged in the planning and development of the event</w:t>
      </w:r>
      <w:r w:rsidR="007F377C" w:rsidRPr="00B347B2">
        <w:rPr>
          <w:rFonts w:ascii="Times New Roman" w:eastAsia="Times New Roman" w:hAnsi="Times New Roman" w:cs="Times New Roman"/>
          <w:sz w:val="24"/>
          <w:szCs w:val="24"/>
        </w:rPr>
        <w:t>/activity</w:t>
      </w:r>
      <w:r w:rsidRPr="00B347B2">
        <w:rPr>
          <w:rFonts w:ascii="Times New Roman" w:eastAsia="Times New Roman" w:hAnsi="Times New Roman" w:cs="Times New Roman"/>
          <w:sz w:val="24"/>
          <w:szCs w:val="24"/>
        </w:rPr>
        <w:t xml:space="preserve">, and both entities are responsible for </w:t>
      </w:r>
      <w:r w:rsidR="00AA75D8" w:rsidRPr="00B347B2">
        <w:rPr>
          <w:rFonts w:ascii="Times New Roman" w:eastAsia="Times New Roman" w:hAnsi="Times New Roman" w:cs="Times New Roman"/>
          <w:sz w:val="24"/>
          <w:szCs w:val="24"/>
        </w:rPr>
        <w:t xml:space="preserve">managing </w:t>
      </w:r>
      <w:r w:rsidRPr="00B347B2">
        <w:rPr>
          <w:rFonts w:ascii="Times New Roman" w:eastAsia="Times New Roman" w:hAnsi="Times New Roman" w:cs="Times New Roman"/>
          <w:sz w:val="24"/>
          <w:szCs w:val="24"/>
        </w:rPr>
        <w:t>the event</w:t>
      </w:r>
      <w:r w:rsidR="00AA75D8" w:rsidRPr="00B347B2">
        <w:rPr>
          <w:rFonts w:ascii="Times New Roman" w:eastAsia="Times New Roman" w:hAnsi="Times New Roman" w:cs="Times New Roman"/>
          <w:sz w:val="24"/>
          <w:szCs w:val="24"/>
        </w:rPr>
        <w:t>/activity</w:t>
      </w:r>
      <w:r w:rsidR="009A7393" w:rsidRPr="00B347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854DC1A" w14:textId="09D4E46A" w:rsidR="001F006A" w:rsidRPr="00B347B2" w:rsidRDefault="001F006A" w:rsidP="00B347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87036A2" w14:textId="11CE66E0" w:rsidR="00687EB6" w:rsidRPr="00B50EA2" w:rsidRDefault="000C4B61" w:rsidP="00B50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50EA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Sponsorship Agreement</w:t>
      </w:r>
    </w:p>
    <w:p w14:paraId="5586279B" w14:textId="73F06407" w:rsidR="000C4B61" w:rsidRDefault="000C4B61" w:rsidP="000C4B61">
      <w:pPr>
        <w:pStyle w:val="Default"/>
        <w:rPr>
          <w:rFonts w:ascii="Times New Roman" w:hAnsi="Times New Roman" w:cs="Times New Roman"/>
        </w:rPr>
      </w:pPr>
      <w:r w:rsidRPr="00B347B2">
        <w:rPr>
          <w:rFonts w:ascii="Times New Roman" w:hAnsi="Times New Roman" w:cs="Times New Roman"/>
        </w:rPr>
        <w:t xml:space="preserve">PSESD sponsorships or co-sponsorships of outside organizations shall be guided by a </w:t>
      </w:r>
      <w:r>
        <w:rPr>
          <w:rFonts w:ascii="Times New Roman" w:hAnsi="Times New Roman" w:cs="Times New Roman"/>
        </w:rPr>
        <w:t>w</w:t>
      </w:r>
      <w:r w:rsidRPr="00B347B2">
        <w:rPr>
          <w:rFonts w:ascii="Times New Roman" w:hAnsi="Times New Roman" w:cs="Times New Roman"/>
        </w:rPr>
        <w:t xml:space="preserve">ritten </w:t>
      </w:r>
      <w:r>
        <w:rPr>
          <w:rFonts w:ascii="Times New Roman" w:hAnsi="Times New Roman" w:cs="Times New Roman"/>
        </w:rPr>
        <w:t>a</w:t>
      </w:r>
      <w:r w:rsidRPr="00B347B2">
        <w:rPr>
          <w:rFonts w:ascii="Times New Roman" w:hAnsi="Times New Roman" w:cs="Times New Roman"/>
        </w:rPr>
        <w:t xml:space="preserve">greement between the sponsor and the ESD </w:t>
      </w:r>
      <w:r>
        <w:rPr>
          <w:rFonts w:ascii="Times New Roman" w:hAnsi="Times New Roman" w:cs="Times New Roman"/>
        </w:rPr>
        <w:t xml:space="preserve">defining responsibilities of each party, the activity for which the sponsorship is provided, and </w:t>
      </w:r>
      <w:r w:rsidRPr="00B347B2">
        <w:rPr>
          <w:rFonts w:ascii="Times New Roman" w:hAnsi="Times New Roman" w:cs="Times New Roman"/>
        </w:rPr>
        <w:t xml:space="preserve">the </w:t>
      </w:r>
      <w:r w:rsidR="00CE0507">
        <w:rPr>
          <w:rFonts w:ascii="Times New Roman" w:hAnsi="Times New Roman" w:cs="Times New Roman"/>
        </w:rPr>
        <w:t>type,</w:t>
      </w:r>
      <w:r w:rsidRPr="00B347B2">
        <w:rPr>
          <w:rFonts w:ascii="Times New Roman" w:hAnsi="Times New Roman" w:cs="Times New Roman"/>
        </w:rPr>
        <w:t xml:space="preserve"> number and/or duration of the acknowledgement(s)</w:t>
      </w:r>
      <w:r w:rsidR="009A7393">
        <w:rPr>
          <w:rFonts w:ascii="Times New Roman" w:hAnsi="Times New Roman" w:cs="Times New Roman"/>
        </w:rPr>
        <w:t xml:space="preserve">. </w:t>
      </w:r>
      <w:r w:rsidR="00B333E9">
        <w:rPr>
          <w:rFonts w:ascii="Times New Roman" w:hAnsi="Times New Roman" w:cs="Times New Roman"/>
        </w:rPr>
        <w:t>A</w:t>
      </w:r>
      <w:r w:rsidRPr="00B347B2">
        <w:rPr>
          <w:rFonts w:ascii="Times New Roman" w:hAnsi="Times New Roman" w:cs="Times New Roman"/>
        </w:rPr>
        <w:t xml:space="preserve">cknowledgement is defined as </w:t>
      </w:r>
      <w:r>
        <w:rPr>
          <w:rFonts w:ascii="Times New Roman" w:hAnsi="Times New Roman" w:cs="Times New Roman"/>
        </w:rPr>
        <w:t>ESD</w:t>
      </w:r>
      <w:r w:rsidRPr="00B347B2">
        <w:rPr>
          <w:rFonts w:ascii="Times New Roman" w:hAnsi="Times New Roman" w:cs="Times New Roman"/>
        </w:rPr>
        <w:t xml:space="preserve"> recognition of </w:t>
      </w:r>
      <w:r>
        <w:rPr>
          <w:rFonts w:ascii="Times New Roman" w:hAnsi="Times New Roman" w:cs="Times New Roman"/>
        </w:rPr>
        <w:t xml:space="preserve">its role as a </w:t>
      </w:r>
      <w:r w:rsidRPr="00B347B2">
        <w:rPr>
          <w:rFonts w:ascii="Times New Roman" w:hAnsi="Times New Roman" w:cs="Times New Roman"/>
        </w:rPr>
        <w:t>sponsor</w:t>
      </w:r>
      <w:r w:rsidRPr="00B347B2">
        <w:rPr>
          <w:rFonts w:ascii="Times New Roman" w:hAnsi="Times New Roman" w:cs="Times New Roman"/>
          <w:i/>
          <w:iCs/>
        </w:rPr>
        <w:t xml:space="preserve">. </w:t>
      </w:r>
      <w:r w:rsidRPr="00B347B2">
        <w:rPr>
          <w:rFonts w:ascii="Times New Roman" w:hAnsi="Times New Roman" w:cs="Times New Roman"/>
        </w:rPr>
        <w:t xml:space="preserve">An example of </w:t>
      </w:r>
      <w:r>
        <w:rPr>
          <w:rFonts w:ascii="Times New Roman" w:hAnsi="Times New Roman" w:cs="Times New Roman"/>
        </w:rPr>
        <w:t>an ac</w:t>
      </w:r>
      <w:r w:rsidRPr="00B347B2">
        <w:rPr>
          <w:rFonts w:ascii="Times New Roman" w:hAnsi="Times New Roman" w:cs="Times New Roman"/>
        </w:rPr>
        <w:t xml:space="preserve">knowledgment of </w:t>
      </w:r>
      <w:r>
        <w:rPr>
          <w:rFonts w:ascii="Times New Roman" w:hAnsi="Times New Roman" w:cs="Times New Roman"/>
        </w:rPr>
        <w:t xml:space="preserve">the ESD as </w:t>
      </w:r>
      <w:r w:rsidRPr="00B347B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</w:t>
      </w:r>
      <w:r w:rsidRPr="00B347B2">
        <w:rPr>
          <w:rFonts w:ascii="Times New Roman" w:hAnsi="Times New Roman" w:cs="Times New Roman"/>
        </w:rPr>
        <w:t xml:space="preserve">ponsor is signage at sponsored venue, </w:t>
      </w:r>
      <w:r w:rsidR="006E5CBB">
        <w:rPr>
          <w:rFonts w:ascii="Times New Roman" w:hAnsi="Times New Roman" w:cs="Times New Roman"/>
        </w:rPr>
        <w:t xml:space="preserve">usage and </w:t>
      </w:r>
      <w:r w:rsidRPr="00B347B2">
        <w:rPr>
          <w:rFonts w:ascii="Times New Roman" w:hAnsi="Times New Roman" w:cs="Times New Roman"/>
        </w:rPr>
        <w:t xml:space="preserve">placement of </w:t>
      </w:r>
      <w:r>
        <w:rPr>
          <w:rFonts w:ascii="Times New Roman" w:hAnsi="Times New Roman" w:cs="Times New Roman"/>
        </w:rPr>
        <w:t xml:space="preserve">the ESD </w:t>
      </w:r>
      <w:r w:rsidRPr="00B347B2">
        <w:rPr>
          <w:rFonts w:ascii="Times New Roman" w:hAnsi="Times New Roman" w:cs="Times New Roman"/>
        </w:rPr>
        <w:t>logo</w:t>
      </w:r>
      <w:r w:rsidR="006E5CBB">
        <w:rPr>
          <w:rFonts w:ascii="Times New Roman" w:hAnsi="Times New Roman" w:cs="Times New Roman"/>
        </w:rPr>
        <w:t xml:space="preserve"> </w:t>
      </w:r>
      <w:r w:rsidR="006E5CBB" w:rsidRPr="00CB46CF">
        <w:rPr>
          <w:rFonts w:ascii="Times New Roman" w:hAnsi="Times New Roman" w:cs="Times New Roman"/>
          <w:i/>
          <w:iCs/>
        </w:rPr>
        <w:t>(</w:t>
      </w:r>
      <w:hyperlink r:id="rId8" w:history="1">
        <w:r w:rsidR="005A2E35" w:rsidRPr="00CB46CF">
          <w:rPr>
            <w:rFonts w:ascii="Times New Roman" w:hAnsi="Times New Roman" w:cs="Times New Roman"/>
            <w:i/>
            <w:iCs/>
            <w:color w:val="0000FF"/>
            <w:u w:val="single"/>
          </w:rPr>
          <w:t>PSESD Brand Styleguide.pdf</w:t>
        </w:r>
      </w:hyperlink>
      <w:r w:rsidR="006E5CBB" w:rsidRPr="00CB46CF">
        <w:rPr>
          <w:rFonts w:ascii="Times New Roman" w:hAnsi="Times New Roman" w:cs="Times New Roman"/>
          <w:i/>
          <w:iCs/>
        </w:rPr>
        <w:t>)</w:t>
      </w:r>
      <w:r w:rsidRPr="00B347B2">
        <w:rPr>
          <w:rFonts w:ascii="Times New Roman" w:hAnsi="Times New Roman" w:cs="Times New Roman"/>
        </w:rPr>
        <w:t xml:space="preserve"> or the </w:t>
      </w:r>
      <w:r>
        <w:rPr>
          <w:rFonts w:ascii="Times New Roman" w:hAnsi="Times New Roman" w:cs="Times New Roman"/>
        </w:rPr>
        <w:t xml:space="preserve">ESD’s </w:t>
      </w:r>
      <w:r w:rsidRPr="00B347B2">
        <w:rPr>
          <w:rFonts w:ascii="Times New Roman" w:hAnsi="Times New Roman" w:cs="Times New Roman"/>
        </w:rPr>
        <w:t>name, address</w:t>
      </w:r>
      <w:r>
        <w:rPr>
          <w:rFonts w:ascii="Times New Roman" w:hAnsi="Times New Roman" w:cs="Times New Roman"/>
        </w:rPr>
        <w:t xml:space="preserve"> and</w:t>
      </w:r>
      <w:r w:rsidRPr="00B347B2">
        <w:rPr>
          <w:rFonts w:ascii="Times New Roman" w:hAnsi="Times New Roman" w:cs="Times New Roman"/>
        </w:rPr>
        <w:t xml:space="preserve"> website</w:t>
      </w:r>
      <w:r>
        <w:rPr>
          <w:rFonts w:ascii="Times New Roman" w:hAnsi="Times New Roman" w:cs="Times New Roman"/>
        </w:rPr>
        <w:t xml:space="preserve"> included in the event’s </w:t>
      </w:r>
      <w:r w:rsidR="0065505B">
        <w:rPr>
          <w:rFonts w:ascii="Times New Roman" w:hAnsi="Times New Roman" w:cs="Times New Roman"/>
        </w:rPr>
        <w:t xml:space="preserve">brochure </w:t>
      </w:r>
      <w:r>
        <w:rPr>
          <w:rFonts w:ascii="Times New Roman" w:hAnsi="Times New Roman" w:cs="Times New Roman"/>
        </w:rPr>
        <w:t xml:space="preserve">and in </w:t>
      </w:r>
      <w:r w:rsidRPr="00B347B2">
        <w:rPr>
          <w:rFonts w:ascii="Times New Roman" w:hAnsi="Times New Roman" w:cs="Times New Roman"/>
        </w:rPr>
        <w:t>a newsletter</w:t>
      </w:r>
      <w:r>
        <w:rPr>
          <w:rFonts w:ascii="Times New Roman" w:hAnsi="Times New Roman" w:cs="Times New Roman"/>
        </w:rPr>
        <w:t>, and other media</w:t>
      </w:r>
      <w:r w:rsidRPr="00B347B2">
        <w:rPr>
          <w:rFonts w:ascii="Times New Roman" w:hAnsi="Times New Roman" w:cs="Times New Roman"/>
        </w:rPr>
        <w:t xml:space="preserve">. </w:t>
      </w:r>
      <w:r w:rsidR="00206050">
        <w:rPr>
          <w:rFonts w:ascii="Times New Roman" w:hAnsi="Times New Roman" w:cs="Times New Roman"/>
        </w:rPr>
        <w:t xml:space="preserve">Upon receiving approval of a proposed sponsorship, PSESD staff must then complete the </w:t>
      </w:r>
      <w:r w:rsidR="00206050" w:rsidRPr="004369E3">
        <w:rPr>
          <w:rFonts w:ascii="Times New Roman" w:hAnsi="Times New Roman" w:cs="Times New Roman"/>
          <w:i/>
        </w:rPr>
        <w:t>Sponsorship Agreement Form</w:t>
      </w:r>
      <w:r w:rsidR="00206050">
        <w:rPr>
          <w:rFonts w:ascii="Times New Roman" w:hAnsi="Times New Roman" w:cs="Times New Roman"/>
        </w:rPr>
        <w:t xml:space="preserve"> and have the agreement signed by both parties</w:t>
      </w:r>
      <w:r w:rsidR="009A7393">
        <w:rPr>
          <w:rFonts w:ascii="Times New Roman" w:hAnsi="Times New Roman" w:cs="Times New Roman"/>
        </w:rPr>
        <w:t xml:space="preserve">. </w:t>
      </w:r>
      <w:r w:rsidR="00206050" w:rsidRPr="00206050">
        <w:rPr>
          <w:rFonts w:ascii="Times New Roman" w:hAnsi="Times New Roman" w:cs="Times New Roman"/>
          <w:i/>
        </w:rPr>
        <w:t xml:space="preserve">See </w:t>
      </w:r>
      <w:hyperlink r:id="rId9" w:history="1">
        <w:r w:rsidR="00206050" w:rsidRPr="000B5A75">
          <w:rPr>
            <w:rStyle w:val="Hyperlink"/>
            <w:rFonts w:ascii="Times New Roman" w:hAnsi="Times New Roman" w:cs="Times New Roman"/>
            <w:i/>
          </w:rPr>
          <w:t>Sponsorship Agreement Form No. 4270F</w:t>
        </w:r>
      </w:hyperlink>
      <w:r w:rsidR="00206050" w:rsidRPr="00206050">
        <w:rPr>
          <w:rFonts w:ascii="Times New Roman" w:hAnsi="Times New Roman" w:cs="Times New Roman"/>
          <w:i/>
        </w:rPr>
        <w:t>.</w:t>
      </w:r>
    </w:p>
    <w:p w14:paraId="6B4C300A" w14:textId="4A7971D8" w:rsidR="00B333E9" w:rsidRDefault="00B333E9" w:rsidP="000C4B61">
      <w:pPr>
        <w:pStyle w:val="Default"/>
        <w:rPr>
          <w:rFonts w:ascii="Times New Roman" w:hAnsi="Times New Roman" w:cs="Times New Roman"/>
        </w:rPr>
      </w:pPr>
    </w:p>
    <w:p w14:paraId="3011466F" w14:textId="10BA62F5" w:rsidR="00206050" w:rsidRPr="00206050" w:rsidRDefault="00206050" w:rsidP="000C4B61">
      <w:pPr>
        <w:pStyle w:val="Default"/>
        <w:rPr>
          <w:rFonts w:ascii="Times New Roman" w:hAnsi="Times New Roman" w:cs="Times New Roman"/>
          <w:b/>
          <w:u w:val="single"/>
        </w:rPr>
      </w:pPr>
      <w:r w:rsidRPr="00206050">
        <w:rPr>
          <w:rFonts w:ascii="Times New Roman" w:hAnsi="Times New Roman" w:cs="Times New Roman"/>
          <w:b/>
          <w:u w:val="single"/>
        </w:rPr>
        <w:t>Limitations</w:t>
      </w:r>
    </w:p>
    <w:p w14:paraId="16AA472B" w14:textId="5603229D" w:rsidR="000C4B61" w:rsidRPr="00B347B2" w:rsidRDefault="000C4B61" w:rsidP="000C4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7B2">
        <w:rPr>
          <w:rFonts w:ascii="Times New Roman" w:hAnsi="Times New Roman" w:cs="Times New Roman"/>
          <w:sz w:val="24"/>
          <w:szCs w:val="24"/>
        </w:rPr>
        <w:t>The ESD can terminate any proposed sponsorship and may terminate any such sponsorship agreement at any time should the sponsorship no longer comply with the terms of th</w:t>
      </w:r>
      <w:r w:rsidR="00B333E9">
        <w:rPr>
          <w:rFonts w:ascii="Times New Roman" w:hAnsi="Times New Roman" w:cs="Times New Roman"/>
          <w:sz w:val="24"/>
          <w:szCs w:val="24"/>
        </w:rPr>
        <w:t xml:space="preserve">e agreement </w:t>
      </w:r>
      <w:r w:rsidR="00B333E9">
        <w:rPr>
          <w:rFonts w:ascii="Times New Roman" w:hAnsi="Times New Roman" w:cs="Times New Roman"/>
          <w:sz w:val="24"/>
          <w:szCs w:val="24"/>
        </w:rPr>
        <w:lastRenderedPageBreak/>
        <w:t>or th</w:t>
      </w:r>
      <w:r w:rsidRPr="00B347B2">
        <w:rPr>
          <w:rFonts w:ascii="Times New Roman" w:hAnsi="Times New Roman" w:cs="Times New Roman"/>
          <w:sz w:val="24"/>
          <w:szCs w:val="24"/>
        </w:rPr>
        <w:t xml:space="preserve">is policy or should the sponsorship become inconsistent with the ESD’s educational mission, </w:t>
      </w:r>
      <w:r w:rsidR="009A7393" w:rsidRPr="00B347B2">
        <w:rPr>
          <w:rFonts w:ascii="Times New Roman" w:hAnsi="Times New Roman" w:cs="Times New Roman"/>
          <w:sz w:val="24"/>
          <w:szCs w:val="24"/>
        </w:rPr>
        <w:t>goals,</w:t>
      </w:r>
      <w:r w:rsidRPr="00B347B2">
        <w:rPr>
          <w:rFonts w:ascii="Times New Roman" w:hAnsi="Times New Roman" w:cs="Times New Roman"/>
          <w:sz w:val="24"/>
          <w:szCs w:val="24"/>
        </w:rPr>
        <w:t xml:space="preserve"> and objectives. </w:t>
      </w:r>
    </w:p>
    <w:p w14:paraId="1D78F8A4" w14:textId="77777777" w:rsidR="000C4B61" w:rsidRDefault="000C4B61" w:rsidP="000C4B6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149FBA7" w14:textId="3213144E" w:rsidR="00D95832" w:rsidRDefault="007E6463" w:rsidP="00D9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 individual PSESD staff member may enter into a sponsorship agreement</w:t>
      </w:r>
      <w:r w:rsidR="00DA76AD">
        <w:rPr>
          <w:rFonts w:ascii="Times New Roman" w:hAnsi="Times New Roman" w:cs="Times New Roman"/>
          <w:color w:val="000000"/>
          <w:sz w:val="24"/>
          <w:szCs w:val="24"/>
        </w:rPr>
        <w:t xml:space="preserve">, including use of the PSESD logo,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without approval </w:t>
      </w:r>
      <w:r w:rsidR="00E15D5D">
        <w:rPr>
          <w:rFonts w:ascii="Times New Roman" w:hAnsi="Times New Roman" w:cs="Times New Roman"/>
          <w:color w:val="000000"/>
          <w:sz w:val="24"/>
          <w:szCs w:val="24"/>
        </w:rPr>
        <w:t xml:space="preserve">of an Executive Leadership Team (ELT)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administrator. </w:t>
      </w:r>
      <w:r w:rsidR="000C4B6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676160">
        <w:rPr>
          <w:rFonts w:ascii="Times New Roman" w:hAnsi="Times New Roman" w:cs="Times New Roman"/>
          <w:color w:val="000000"/>
          <w:sz w:val="24"/>
          <w:szCs w:val="24"/>
        </w:rPr>
        <w:t>ESD may not commit designated funds or other resources from federal, state</w:t>
      </w:r>
      <w:r w:rsidR="009A73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76160">
        <w:rPr>
          <w:rFonts w:ascii="Times New Roman" w:hAnsi="Times New Roman" w:cs="Times New Roman"/>
          <w:color w:val="000000"/>
          <w:sz w:val="24"/>
          <w:szCs w:val="24"/>
        </w:rPr>
        <w:t xml:space="preserve"> or local grants to support or sponsor an outside agency without the approval of the grant source.</w:t>
      </w:r>
      <w:r w:rsidR="000C4B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5209AC" w14:textId="42B9B52E" w:rsidR="00676160" w:rsidRDefault="00676160" w:rsidP="00154F1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968823F" w14:textId="6494C789" w:rsidR="00AA1900" w:rsidRDefault="00AA1900" w:rsidP="00154F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1900">
        <w:rPr>
          <w:rFonts w:ascii="Times New Roman" w:hAnsi="Times New Roman" w:cs="Times New Roman"/>
          <w:color w:val="000000"/>
          <w:sz w:val="24"/>
          <w:szCs w:val="24"/>
        </w:rPr>
        <w:t xml:space="preserve">Adopted: </w:t>
      </w:r>
      <w:r w:rsidR="00FA2FB8">
        <w:rPr>
          <w:rFonts w:ascii="Times New Roman" w:hAnsi="Times New Roman" w:cs="Times New Roman"/>
          <w:color w:val="000000"/>
          <w:sz w:val="24"/>
          <w:szCs w:val="24"/>
        </w:rPr>
        <w:t xml:space="preserve">March </w:t>
      </w:r>
      <w:r w:rsidRPr="00AA1900">
        <w:rPr>
          <w:rFonts w:ascii="Times New Roman" w:hAnsi="Times New Roman" w:cs="Times New Roman"/>
          <w:color w:val="000000"/>
          <w:sz w:val="24"/>
          <w:szCs w:val="24"/>
        </w:rPr>
        <w:t>2019</w:t>
      </w:r>
    </w:p>
    <w:p w14:paraId="0CDF6728" w14:textId="05F0A049" w:rsidR="004120B8" w:rsidRDefault="004120B8" w:rsidP="00154F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4E3D">
        <w:rPr>
          <w:rFonts w:ascii="Times New Roman" w:hAnsi="Times New Roman" w:cs="Times New Roman"/>
          <w:color w:val="000000" w:themeColor="text1"/>
          <w:sz w:val="24"/>
          <w:szCs w:val="24"/>
        </w:rPr>
        <w:t>Revised: August 2022</w:t>
      </w:r>
    </w:p>
    <w:p w14:paraId="0C4DFD4A" w14:textId="77777777" w:rsidR="00154F16" w:rsidRDefault="00154F16" w:rsidP="00154F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308B98" w14:textId="47AD4A74" w:rsidR="00154F16" w:rsidRDefault="00AA1900" w:rsidP="00154F1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Relevant PSESD Board Governance Policies:</w:t>
      </w:r>
      <w:bookmarkStart w:id="0" w:name="_Hlk498160446"/>
      <w:r w:rsidR="00154F16" w:rsidRPr="00154F16">
        <w:rPr>
          <w:rFonts w:ascii="Times New Roman" w:hAnsi="Times New Roman"/>
          <w:bCs/>
          <w:sz w:val="24"/>
          <w:szCs w:val="24"/>
        </w:rPr>
        <w:t xml:space="preserve"> </w:t>
      </w:r>
      <w:r w:rsidR="00154F16">
        <w:rPr>
          <w:rFonts w:ascii="Times New Roman" w:hAnsi="Times New Roman"/>
          <w:bCs/>
          <w:sz w:val="24"/>
          <w:szCs w:val="24"/>
        </w:rPr>
        <w:tab/>
      </w:r>
      <w:r w:rsidR="00154F16" w:rsidRPr="009D6026">
        <w:rPr>
          <w:rFonts w:ascii="Times New Roman" w:hAnsi="Times New Roman"/>
          <w:bCs/>
          <w:sz w:val="24"/>
          <w:szCs w:val="24"/>
        </w:rPr>
        <w:t xml:space="preserve">EL 8 Financial Management         </w:t>
      </w:r>
    </w:p>
    <w:p w14:paraId="5A682A79" w14:textId="26FAB203" w:rsidR="00154F16" w:rsidRDefault="00154F16" w:rsidP="00154F16">
      <w:pPr>
        <w:spacing w:after="0" w:line="240" w:lineRule="auto"/>
        <w:ind w:left="4320" w:firstLine="720"/>
        <w:rPr>
          <w:rFonts w:ascii="Times New Roman" w:hAnsi="Times New Roman"/>
          <w:bCs/>
          <w:sz w:val="24"/>
          <w:szCs w:val="24"/>
        </w:rPr>
      </w:pPr>
      <w:r w:rsidRPr="009D6026">
        <w:rPr>
          <w:rFonts w:ascii="Times New Roman" w:hAnsi="Times New Roman"/>
          <w:bCs/>
          <w:sz w:val="24"/>
          <w:szCs w:val="24"/>
        </w:rPr>
        <w:t>EL 9 Asset Management</w:t>
      </w:r>
    </w:p>
    <w:p w14:paraId="7A8BE46B" w14:textId="77777777" w:rsidR="00154F16" w:rsidRDefault="00154F16" w:rsidP="00154F16">
      <w:pPr>
        <w:spacing w:after="0" w:line="240" w:lineRule="auto"/>
        <w:ind w:left="4320" w:firstLine="720"/>
        <w:rPr>
          <w:rFonts w:ascii="Times New Roman" w:hAnsi="Times New Roman"/>
          <w:bCs/>
          <w:sz w:val="24"/>
          <w:szCs w:val="24"/>
        </w:rPr>
      </w:pPr>
    </w:p>
    <w:bookmarkEnd w:id="0"/>
    <w:p w14:paraId="767BC4C3" w14:textId="7F61E6DB" w:rsidR="00A32342" w:rsidRPr="00A32342" w:rsidRDefault="00AA1900" w:rsidP="00A3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5780406" w14:textId="33544196" w:rsidR="00AA1900" w:rsidRPr="00A32342" w:rsidRDefault="00AA1900" w:rsidP="00A32342">
      <w:pPr>
        <w:pStyle w:val="x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</w:p>
    <w:sectPr w:rsidR="00AA1900" w:rsidRPr="00A32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D95"/>
    <w:multiLevelType w:val="hybridMultilevel"/>
    <w:tmpl w:val="721C0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E2C9E"/>
    <w:multiLevelType w:val="hybridMultilevel"/>
    <w:tmpl w:val="E3860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BE3A45"/>
    <w:multiLevelType w:val="hybridMultilevel"/>
    <w:tmpl w:val="9F9E0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E3D2A"/>
    <w:multiLevelType w:val="hybridMultilevel"/>
    <w:tmpl w:val="B63C94BC"/>
    <w:lvl w:ilvl="0" w:tplc="37B6BF6A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837C7"/>
    <w:multiLevelType w:val="hybridMultilevel"/>
    <w:tmpl w:val="21066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E749B"/>
    <w:multiLevelType w:val="hybridMultilevel"/>
    <w:tmpl w:val="7826DA0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FC91214"/>
    <w:multiLevelType w:val="hybridMultilevel"/>
    <w:tmpl w:val="6B5888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90AAE"/>
    <w:multiLevelType w:val="hybridMultilevel"/>
    <w:tmpl w:val="39C45C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525DF"/>
    <w:multiLevelType w:val="hybridMultilevel"/>
    <w:tmpl w:val="35DE062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92BF2"/>
    <w:multiLevelType w:val="hybridMultilevel"/>
    <w:tmpl w:val="C69E2C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205628">
    <w:abstractNumId w:val="2"/>
  </w:num>
  <w:num w:numId="2" w16cid:durableId="471295564">
    <w:abstractNumId w:val="0"/>
  </w:num>
  <w:num w:numId="3" w16cid:durableId="1063333280">
    <w:abstractNumId w:val="7"/>
  </w:num>
  <w:num w:numId="4" w16cid:durableId="623511206">
    <w:abstractNumId w:val="1"/>
  </w:num>
  <w:num w:numId="5" w16cid:durableId="339964082">
    <w:abstractNumId w:val="5"/>
  </w:num>
  <w:num w:numId="6" w16cid:durableId="213978159">
    <w:abstractNumId w:val="3"/>
  </w:num>
  <w:num w:numId="7" w16cid:durableId="104036044">
    <w:abstractNumId w:val="6"/>
  </w:num>
  <w:num w:numId="8" w16cid:durableId="249124485">
    <w:abstractNumId w:val="8"/>
  </w:num>
  <w:num w:numId="9" w16cid:durableId="914434842">
    <w:abstractNumId w:val="4"/>
  </w:num>
  <w:num w:numId="10" w16cid:durableId="12090281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69"/>
    <w:rsid w:val="00002C2F"/>
    <w:rsid w:val="000248FC"/>
    <w:rsid w:val="0002545B"/>
    <w:rsid w:val="00093C63"/>
    <w:rsid w:val="00095ED4"/>
    <w:rsid w:val="000A5C1E"/>
    <w:rsid w:val="000B1067"/>
    <w:rsid w:val="000B5A75"/>
    <w:rsid w:val="000B7E57"/>
    <w:rsid w:val="000C4B61"/>
    <w:rsid w:val="000D4279"/>
    <w:rsid w:val="001321D5"/>
    <w:rsid w:val="00141BE4"/>
    <w:rsid w:val="00154F16"/>
    <w:rsid w:val="0016586A"/>
    <w:rsid w:val="00177669"/>
    <w:rsid w:val="00194C4C"/>
    <w:rsid w:val="001C6DD2"/>
    <w:rsid w:val="001C79C7"/>
    <w:rsid w:val="001F006A"/>
    <w:rsid w:val="00206050"/>
    <w:rsid w:val="00266640"/>
    <w:rsid w:val="002709FB"/>
    <w:rsid w:val="00275980"/>
    <w:rsid w:val="002767EC"/>
    <w:rsid w:val="002863A0"/>
    <w:rsid w:val="002A11A3"/>
    <w:rsid w:val="002D38E8"/>
    <w:rsid w:val="002D67AB"/>
    <w:rsid w:val="00306B51"/>
    <w:rsid w:val="00307356"/>
    <w:rsid w:val="00332719"/>
    <w:rsid w:val="003333D6"/>
    <w:rsid w:val="0034518D"/>
    <w:rsid w:val="00354F9A"/>
    <w:rsid w:val="003602F6"/>
    <w:rsid w:val="00367647"/>
    <w:rsid w:val="003968EC"/>
    <w:rsid w:val="003C3933"/>
    <w:rsid w:val="003C3FD3"/>
    <w:rsid w:val="003E72C4"/>
    <w:rsid w:val="004120B8"/>
    <w:rsid w:val="004246FB"/>
    <w:rsid w:val="004369E3"/>
    <w:rsid w:val="00440901"/>
    <w:rsid w:val="004562B1"/>
    <w:rsid w:val="0047205F"/>
    <w:rsid w:val="00492BC4"/>
    <w:rsid w:val="004A78D2"/>
    <w:rsid w:val="004D0244"/>
    <w:rsid w:val="004E3EBF"/>
    <w:rsid w:val="004E4DCE"/>
    <w:rsid w:val="004E5721"/>
    <w:rsid w:val="004F087B"/>
    <w:rsid w:val="005038D5"/>
    <w:rsid w:val="00517B78"/>
    <w:rsid w:val="00591C66"/>
    <w:rsid w:val="005A0216"/>
    <w:rsid w:val="005A2E35"/>
    <w:rsid w:val="005F39C5"/>
    <w:rsid w:val="00614E3D"/>
    <w:rsid w:val="00622FAF"/>
    <w:rsid w:val="0063041C"/>
    <w:rsid w:val="00632592"/>
    <w:rsid w:val="0065505B"/>
    <w:rsid w:val="00676160"/>
    <w:rsid w:val="00686714"/>
    <w:rsid w:val="00687EB6"/>
    <w:rsid w:val="006A4BAD"/>
    <w:rsid w:val="006A55A1"/>
    <w:rsid w:val="006B5DFA"/>
    <w:rsid w:val="006B7933"/>
    <w:rsid w:val="006D2B62"/>
    <w:rsid w:val="006D4DC6"/>
    <w:rsid w:val="006E5CBB"/>
    <w:rsid w:val="006E7DBB"/>
    <w:rsid w:val="006F2FA3"/>
    <w:rsid w:val="0071406E"/>
    <w:rsid w:val="00717296"/>
    <w:rsid w:val="00734BE8"/>
    <w:rsid w:val="00746653"/>
    <w:rsid w:val="007535E8"/>
    <w:rsid w:val="00765721"/>
    <w:rsid w:val="00767236"/>
    <w:rsid w:val="007711ED"/>
    <w:rsid w:val="007713FF"/>
    <w:rsid w:val="00782C1D"/>
    <w:rsid w:val="007C2757"/>
    <w:rsid w:val="007C32A4"/>
    <w:rsid w:val="007C5412"/>
    <w:rsid w:val="007C71C1"/>
    <w:rsid w:val="007E45D6"/>
    <w:rsid w:val="007E62E3"/>
    <w:rsid w:val="007E6463"/>
    <w:rsid w:val="007F377C"/>
    <w:rsid w:val="007F6231"/>
    <w:rsid w:val="007F787E"/>
    <w:rsid w:val="008330C6"/>
    <w:rsid w:val="0087032E"/>
    <w:rsid w:val="00885727"/>
    <w:rsid w:val="008A4126"/>
    <w:rsid w:val="008B179A"/>
    <w:rsid w:val="008B620B"/>
    <w:rsid w:val="008C33F1"/>
    <w:rsid w:val="008C685C"/>
    <w:rsid w:val="008D5BC3"/>
    <w:rsid w:val="00906C5A"/>
    <w:rsid w:val="0091692A"/>
    <w:rsid w:val="00923531"/>
    <w:rsid w:val="00924785"/>
    <w:rsid w:val="0096451E"/>
    <w:rsid w:val="00974B7D"/>
    <w:rsid w:val="009906B2"/>
    <w:rsid w:val="009912F1"/>
    <w:rsid w:val="009A7393"/>
    <w:rsid w:val="009B5964"/>
    <w:rsid w:val="009B5EEF"/>
    <w:rsid w:val="009C2F35"/>
    <w:rsid w:val="009E6079"/>
    <w:rsid w:val="00A04F7E"/>
    <w:rsid w:val="00A2312F"/>
    <w:rsid w:val="00A32342"/>
    <w:rsid w:val="00A330CE"/>
    <w:rsid w:val="00A358BB"/>
    <w:rsid w:val="00A75565"/>
    <w:rsid w:val="00AA1900"/>
    <w:rsid w:val="00AA75D8"/>
    <w:rsid w:val="00AC496E"/>
    <w:rsid w:val="00AD401D"/>
    <w:rsid w:val="00AE750D"/>
    <w:rsid w:val="00B212AF"/>
    <w:rsid w:val="00B3227E"/>
    <w:rsid w:val="00B333E9"/>
    <w:rsid w:val="00B347B2"/>
    <w:rsid w:val="00B3777A"/>
    <w:rsid w:val="00B379F0"/>
    <w:rsid w:val="00B50EA2"/>
    <w:rsid w:val="00B53BB5"/>
    <w:rsid w:val="00B778A2"/>
    <w:rsid w:val="00BA135D"/>
    <w:rsid w:val="00C0765A"/>
    <w:rsid w:val="00C2632E"/>
    <w:rsid w:val="00C74916"/>
    <w:rsid w:val="00C8112A"/>
    <w:rsid w:val="00C87052"/>
    <w:rsid w:val="00CB0005"/>
    <w:rsid w:val="00CB46CF"/>
    <w:rsid w:val="00CC2416"/>
    <w:rsid w:val="00CD061A"/>
    <w:rsid w:val="00CD52D4"/>
    <w:rsid w:val="00CD7C44"/>
    <w:rsid w:val="00CE0507"/>
    <w:rsid w:val="00CE5462"/>
    <w:rsid w:val="00CF4246"/>
    <w:rsid w:val="00D00FA8"/>
    <w:rsid w:val="00D2133F"/>
    <w:rsid w:val="00D23B27"/>
    <w:rsid w:val="00D415F1"/>
    <w:rsid w:val="00D45950"/>
    <w:rsid w:val="00D47115"/>
    <w:rsid w:val="00D87FA7"/>
    <w:rsid w:val="00D95832"/>
    <w:rsid w:val="00D95F73"/>
    <w:rsid w:val="00DA173B"/>
    <w:rsid w:val="00DA6B0D"/>
    <w:rsid w:val="00DA76AD"/>
    <w:rsid w:val="00DE4AE4"/>
    <w:rsid w:val="00DF7C25"/>
    <w:rsid w:val="00E0066B"/>
    <w:rsid w:val="00E10A7E"/>
    <w:rsid w:val="00E15D5D"/>
    <w:rsid w:val="00E21323"/>
    <w:rsid w:val="00E80C21"/>
    <w:rsid w:val="00E9668C"/>
    <w:rsid w:val="00E973F1"/>
    <w:rsid w:val="00EA2AF7"/>
    <w:rsid w:val="00EA4505"/>
    <w:rsid w:val="00EB5854"/>
    <w:rsid w:val="00EC5D83"/>
    <w:rsid w:val="00EF3067"/>
    <w:rsid w:val="00F07B0D"/>
    <w:rsid w:val="00F42151"/>
    <w:rsid w:val="00FA2FB8"/>
    <w:rsid w:val="00FB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E0549"/>
  <w15:chartTrackingRefBased/>
  <w15:docId w15:val="{06845420-1A9F-4391-821D-0C24F3A2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C1E"/>
    <w:pPr>
      <w:ind w:left="720"/>
      <w:contextualSpacing/>
    </w:pPr>
  </w:style>
  <w:style w:type="paragraph" w:customStyle="1" w:styleId="Default">
    <w:name w:val="Default"/>
    <w:rsid w:val="00C811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C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A3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5A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A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5A7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6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8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8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8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5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getsoundesd.sharepoint.com/:b:/r/my/communications/Documents%20and%20Resources/Branding%20and%20Design%20Resources/Branding%20Guidelines/PSESD%20Brand%20Styleguide.pdf?csf=1&amp;web=1&amp;e=Vc109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sesd.org/fs/resource-manager/view/0bc9885c-50bd-42dd-ae86-7baff883a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EF689050ECF44A9B4BC893871EC92" ma:contentTypeVersion="12" ma:contentTypeDescription="Create a new document." ma:contentTypeScope="" ma:versionID="88710ab4e10fc76a428f79d2a775d5d0">
  <xsd:schema xmlns:xsd="http://www.w3.org/2001/XMLSchema" xmlns:xs="http://www.w3.org/2001/XMLSchema" xmlns:p="http://schemas.microsoft.com/office/2006/metadata/properties" xmlns:ns2="257aee2e-e29a-4f93-ada6-c760199e34c7" xmlns:ns3="12d7b0d2-1b16-4e0b-a130-97154d145cc4" targetNamespace="http://schemas.microsoft.com/office/2006/metadata/properties" ma:root="true" ma:fieldsID="4120b7d7f09c69fea4bb07e6b29184ac" ns2:_="" ns3:_="">
    <xsd:import namespace="257aee2e-e29a-4f93-ada6-c760199e34c7"/>
    <xsd:import namespace="12d7b0d2-1b16-4e0b-a130-97154d145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aee2e-e29a-4f93-ada6-c760199e3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7b0d2-1b16-4e0b-a130-97154d145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84A0-98A4-4BE1-BD3B-65B04DB27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87C85-8FC8-4B0D-BEE5-0EBFCE2E5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aee2e-e29a-4f93-ada6-c760199e34c7"/>
    <ds:schemaRef ds:uri="12d7b0d2-1b16-4e0b-a130-97154d145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2BE1B2-D365-4FAB-90C1-3E708425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Boeck</dc:creator>
  <cp:keywords/>
  <dc:description/>
  <cp:lastModifiedBy>Ashley Stillmaker</cp:lastModifiedBy>
  <cp:revision>3</cp:revision>
  <dcterms:created xsi:type="dcterms:W3CDTF">2022-08-30T21:09:00Z</dcterms:created>
  <dcterms:modified xsi:type="dcterms:W3CDTF">2022-09-01T20:34:00Z</dcterms:modified>
  <cp:contentStatus/>
</cp:coreProperties>
</file>